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2A" w:rsidRDefault="00D75411">
      <w:r>
        <w:t>4 mei 2024</w:t>
      </w:r>
    </w:p>
    <w:p w:rsidR="00C577A3" w:rsidRDefault="00C577A3" w:rsidP="006F7B26">
      <w:r>
        <w:t xml:space="preserve">Dit jaar </w:t>
      </w:r>
      <w:r w:rsidR="006F7B26">
        <w:t xml:space="preserve">heeft Stadsdorp Westerpark op 4 mei opnieuw een herdenkingswandeling gehouden door de buurt. In 2022 zijn we, </w:t>
      </w:r>
      <w:r>
        <w:t xml:space="preserve">na </w:t>
      </w:r>
      <w:r w:rsidR="006F7B26">
        <w:t>twee j</w:t>
      </w:r>
      <w:r>
        <w:t>a</w:t>
      </w:r>
      <w:r w:rsidR="006F7B26">
        <w:t xml:space="preserve">ar vertraging wegens corona, door de Staatsliedenbuurt getrokken en hebben </w:t>
      </w:r>
      <w:r>
        <w:t>w</w:t>
      </w:r>
      <w:r w:rsidR="006F7B26">
        <w:t xml:space="preserve">e ons aangesloten bij de stoet richting Noorderkerk. In 2023 </w:t>
      </w:r>
      <w:r>
        <w:t xml:space="preserve">zijn </w:t>
      </w:r>
      <w:r w:rsidR="006F7B26">
        <w:t xml:space="preserve">we van de Nassaukerk naar de </w:t>
      </w:r>
      <w:r>
        <w:t xml:space="preserve">herdenking op de </w:t>
      </w:r>
      <w:proofErr w:type="spellStart"/>
      <w:r w:rsidR="006F7B26">
        <w:t>Zaanhof</w:t>
      </w:r>
      <w:proofErr w:type="spellEnd"/>
      <w:r w:rsidR="006F7B26">
        <w:t xml:space="preserve"> gelopen, vooral langs punten in de </w:t>
      </w:r>
      <w:proofErr w:type="spellStart"/>
      <w:r w:rsidR="006F7B26">
        <w:t>Spaarndammerbuurt</w:t>
      </w:r>
      <w:proofErr w:type="spellEnd"/>
      <w:r>
        <w:t xml:space="preserve">. </w:t>
      </w:r>
      <w:r>
        <w:br/>
        <w:t xml:space="preserve">Dit jaar waren begin- en eindpunt hetzelfde, maar hebben we vooral aandacht besteed aan het vroeger landelijke gebied rond de </w:t>
      </w:r>
      <w:proofErr w:type="spellStart"/>
      <w:r>
        <w:t>Spaarndammerdijk</w:t>
      </w:r>
      <w:proofErr w:type="spellEnd"/>
      <w:r>
        <w:t xml:space="preserve">, grof gezegd tussen de bebouwing van de buurt en Sloterdijk. </w:t>
      </w:r>
    </w:p>
    <w:p w:rsidR="00367301" w:rsidRDefault="00367301" w:rsidP="006F7B26">
      <w:r>
        <w:t>Op het kaartje hieronder ziet u welke route wij hebben gelopen. Als u deze herdenkingswandeling ook wilt lopen, kunt u in rustig tempo rekenen op een tocht van een klein uur.</w:t>
      </w:r>
      <w:r>
        <w:br/>
      </w:r>
    </w:p>
    <w:p w:rsidR="006F7B26" w:rsidRDefault="006F7B26" w:rsidP="006F7B26">
      <w:r>
        <w:t xml:space="preserve">Veel van de </w:t>
      </w:r>
      <w:r w:rsidR="00C577A3">
        <w:t xml:space="preserve">informatie hieronder </w:t>
      </w:r>
      <w:r>
        <w:t>kom</w:t>
      </w:r>
      <w:r w:rsidR="00C577A3">
        <w:t>t</w:t>
      </w:r>
      <w:r>
        <w:t xml:space="preserve"> uit </w:t>
      </w:r>
      <w:r w:rsidRPr="00635588">
        <w:rPr>
          <w:i/>
        </w:rPr>
        <w:t>Atlas van een Bezette Stad</w:t>
      </w:r>
      <w:r>
        <w:t xml:space="preserve">, het grootse overzicht dat Bianca </w:t>
      </w:r>
      <w:proofErr w:type="spellStart"/>
      <w:r>
        <w:t>Stigter</w:t>
      </w:r>
      <w:proofErr w:type="spellEnd"/>
      <w:r>
        <w:t xml:space="preserve"> heeft gemaakt van plekken in Amsterdam die van betekenis zijn geweest in de oorlog.</w:t>
      </w:r>
      <w:r>
        <w:br/>
      </w:r>
      <w:hyperlink r:id="rId5" w:history="1">
        <w:r>
          <w:rPr>
            <w:rStyle w:val="Hyperlink"/>
          </w:rPr>
          <w:t xml:space="preserve">Atlas van </w:t>
        </w:r>
        <w:r w:rsidR="00CD4183">
          <w:rPr>
            <w:rStyle w:val="Hyperlink"/>
          </w:rPr>
          <w:t>een</w:t>
        </w:r>
        <w:r>
          <w:rPr>
            <w:rStyle w:val="Hyperlink"/>
          </w:rPr>
          <w:t xml:space="preserve"> bezette stad bij uitgeverij Atlas Contact</w:t>
        </w:r>
      </w:hyperlink>
    </w:p>
    <w:p w:rsidR="006F7B26" w:rsidRDefault="006F7B26" w:rsidP="006F7B26">
      <w:r>
        <w:t xml:space="preserve">Een eerste opmerking is dat de delen in de </w:t>
      </w:r>
      <w:r w:rsidRPr="00635588">
        <w:rPr>
          <w:i/>
        </w:rPr>
        <w:t>Atlas</w:t>
      </w:r>
      <w:r>
        <w:t xml:space="preserve"> over Staatsliedenbuurt en Frederik Hendrikbuurt, bij elkaar voor het gemak hier Westerpark genoemd, kort zijn. Het waren volksbuurten en rode buurten, voor de oorlog stemden de bewoners meest op de SDAP of de CPN en de NSB kreeg geen poot aan de grond. Het Jordaanoproer in 1934 breidde zich bijvoorbeeld ook snel uit naar wat we nu Westerpark noemen. Toch zijn er in de oorlog niet veel grote voorvallen geweest. Er woonden ook wel Joodse mensen, maar veel minder dan in andere delen van Amsterdam. </w:t>
      </w:r>
    </w:p>
    <w:p w:rsidR="00F646B9" w:rsidRDefault="002C14AB" w:rsidP="002C14AB">
      <w:r>
        <w:t xml:space="preserve">Met dank aan: Nicolette </w:t>
      </w:r>
      <w:proofErr w:type="spellStart"/>
      <w:r>
        <w:t>Besemer</w:t>
      </w:r>
      <w:proofErr w:type="spellEnd"/>
      <w:r>
        <w:t xml:space="preserve"> van het </w:t>
      </w:r>
      <w:r>
        <w:rPr>
          <w:rStyle w:val="x193iq5w"/>
        </w:rPr>
        <w:t>Comité 4</w:t>
      </w:r>
      <w:r w:rsidR="004E0ADE">
        <w:rPr>
          <w:rStyle w:val="x193iq5w"/>
        </w:rPr>
        <w:t xml:space="preserve"> en </w:t>
      </w:r>
      <w:r>
        <w:rPr>
          <w:rStyle w:val="x193iq5w"/>
        </w:rPr>
        <w:t>5 mei Westerpark (voorheen Comité 4</w:t>
      </w:r>
      <w:r w:rsidR="004E0ADE">
        <w:rPr>
          <w:rStyle w:val="x193iq5w"/>
        </w:rPr>
        <w:t xml:space="preserve"> en </w:t>
      </w:r>
      <w:r>
        <w:rPr>
          <w:rStyle w:val="x193iq5w"/>
        </w:rPr>
        <w:t xml:space="preserve">5 mei </w:t>
      </w:r>
      <w:proofErr w:type="spellStart"/>
      <w:r>
        <w:rPr>
          <w:rStyle w:val="x193iq5w"/>
        </w:rPr>
        <w:t>Spaarndammerbuurt</w:t>
      </w:r>
      <w:proofErr w:type="spellEnd"/>
      <w:r>
        <w:rPr>
          <w:rStyle w:val="x193iq5w"/>
        </w:rPr>
        <w:t>)</w:t>
      </w:r>
      <w:r>
        <w:t xml:space="preserve">, via haar Emiel Ros, </w:t>
      </w:r>
      <w:r w:rsidR="00A8074E">
        <w:t xml:space="preserve">Stadsdorp Westerpark, </w:t>
      </w:r>
      <w:r>
        <w:t xml:space="preserve">Henk </w:t>
      </w:r>
      <w:proofErr w:type="spellStart"/>
      <w:r>
        <w:t>Laloli</w:t>
      </w:r>
      <w:proofErr w:type="spellEnd"/>
      <w:r>
        <w:t xml:space="preserve">, Museum </w:t>
      </w:r>
      <w:r w:rsidR="004E0ADE">
        <w:t>’</w:t>
      </w:r>
      <w:r>
        <w:t>t Schip</w:t>
      </w:r>
      <w:r w:rsidR="004E0ADE">
        <w:t xml:space="preserve">, </w:t>
      </w:r>
      <w:proofErr w:type="spellStart"/>
      <w:r w:rsidR="004E0ADE">
        <w:t>Marienna</w:t>
      </w:r>
      <w:proofErr w:type="spellEnd"/>
      <w:r w:rsidR="004E0ADE">
        <w:t xml:space="preserve"> </w:t>
      </w:r>
      <w:proofErr w:type="spellStart"/>
      <w:r w:rsidR="004E0ADE">
        <w:t>Triesschijn</w:t>
      </w:r>
      <w:proofErr w:type="spellEnd"/>
      <w:r w:rsidR="004E0ADE">
        <w:br/>
      </w:r>
      <w:r w:rsidR="004E0ADE">
        <w:br/>
        <w:t>Loes Timmers en Willem Kerkhoven</w:t>
      </w:r>
    </w:p>
    <w:p w:rsidR="00F646B9" w:rsidRDefault="00F646B9">
      <w:r>
        <w:br w:type="page"/>
      </w:r>
    </w:p>
    <w:p w:rsidR="002C14AB" w:rsidRDefault="00367301" w:rsidP="002C14AB">
      <w:pPr>
        <w:rPr>
          <w:color w:val="538135" w:themeColor="accent6" w:themeShade="BF"/>
        </w:rPr>
      </w:pPr>
      <w:r>
        <w:rPr>
          <w:noProof/>
          <w:color w:val="538135" w:themeColor="accent6" w:themeShade="BF"/>
          <w:lang w:eastAsia="nl-NL"/>
        </w:rPr>
        <w:lastRenderedPageBreak/>
        <w:drawing>
          <wp:inline distT="0" distB="0" distL="0" distR="0">
            <wp:extent cx="5760720" cy="58597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artje-040524.jpg"/>
                    <pic:cNvPicPr/>
                  </pic:nvPicPr>
                  <pic:blipFill>
                    <a:blip r:embed="rId6">
                      <a:extLst>
                        <a:ext uri="{28A0092B-C50C-407E-A947-70E740481C1C}">
                          <a14:useLocalDpi xmlns:a14="http://schemas.microsoft.com/office/drawing/2010/main" val="0"/>
                        </a:ext>
                      </a:extLst>
                    </a:blip>
                    <a:stretch>
                      <a:fillRect/>
                    </a:stretch>
                  </pic:blipFill>
                  <pic:spPr>
                    <a:xfrm>
                      <a:off x="0" y="0"/>
                      <a:ext cx="5760720" cy="5859780"/>
                    </a:xfrm>
                    <a:prstGeom prst="rect">
                      <a:avLst/>
                    </a:prstGeom>
                  </pic:spPr>
                </pic:pic>
              </a:graphicData>
            </a:graphic>
          </wp:inline>
        </w:drawing>
      </w:r>
    </w:p>
    <w:p w:rsidR="002C14AB" w:rsidRDefault="002C14AB" w:rsidP="006F7B26"/>
    <w:p w:rsidR="00C577A3" w:rsidRDefault="00D75411" w:rsidP="00D75411">
      <w:r>
        <w:br/>
      </w:r>
    </w:p>
    <w:p w:rsidR="00C577A3" w:rsidRDefault="00C577A3">
      <w:r>
        <w:br w:type="page"/>
      </w:r>
    </w:p>
    <w:p w:rsidR="00D75411" w:rsidRDefault="00D75411" w:rsidP="00D75411">
      <w:r>
        <w:lastRenderedPageBreak/>
        <w:t xml:space="preserve">Start </w:t>
      </w:r>
      <w:r w:rsidR="00F04DE2">
        <w:t xml:space="preserve">bij de </w:t>
      </w:r>
      <w:r>
        <w:t>Nassaukerk</w:t>
      </w:r>
      <w:r w:rsidR="00F04DE2">
        <w:t xml:space="preserve"> aan de </w:t>
      </w:r>
      <w:proofErr w:type="spellStart"/>
      <w:r w:rsidR="00F04DE2">
        <w:t>De</w:t>
      </w:r>
      <w:proofErr w:type="spellEnd"/>
      <w:r w:rsidR="00F04DE2">
        <w:t xml:space="preserve"> Wittenkade</w:t>
      </w:r>
      <w:r w:rsidR="00A8074E">
        <w:t>, op het kaartje aangegeven met hoofdletter S</w:t>
      </w:r>
      <w:r w:rsidR="00FA5DCE">
        <w:br/>
      </w:r>
    </w:p>
    <w:p w:rsidR="00FA5DCE" w:rsidRPr="00F04DE2" w:rsidRDefault="00F04DE2" w:rsidP="00F04DE2">
      <w:pPr>
        <w:ind w:left="360"/>
        <w:rPr>
          <w:i/>
        </w:rPr>
      </w:pPr>
      <w:r w:rsidRPr="00F04DE2">
        <w:rPr>
          <w:i/>
        </w:rPr>
        <w:t>Oversteken en aan de overkant</w:t>
      </w:r>
      <w:r w:rsidR="002E52F1">
        <w:rPr>
          <w:i/>
        </w:rPr>
        <w:t xml:space="preserve"> van het water</w:t>
      </w:r>
      <w:r w:rsidRPr="00F04DE2">
        <w:rPr>
          <w:i/>
        </w:rPr>
        <w:t xml:space="preserve"> stilstaan bij</w:t>
      </w:r>
      <w:r w:rsidR="00BF1707">
        <w:rPr>
          <w:i/>
        </w:rPr>
        <w:br/>
      </w:r>
      <w:r w:rsidR="00BF1707">
        <w:rPr>
          <w:i/>
        </w:rPr>
        <w:br/>
      </w:r>
      <w:r w:rsidR="00BF1707">
        <w:rPr>
          <w:noProof/>
          <w:lang w:eastAsia="nl-NL"/>
        </w:rPr>
        <w:drawing>
          <wp:inline distT="0" distB="0" distL="0" distR="0" wp14:anchorId="6A7A7607" wp14:editId="770EE7AC">
            <wp:extent cx="5760720" cy="25431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brigade.jpeg"/>
                    <pic:cNvPicPr/>
                  </pic:nvPicPr>
                  <pic:blipFill>
                    <a:blip r:embed="rId7">
                      <a:extLst>
                        <a:ext uri="{28A0092B-C50C-407E-A947-70E740481C1C}">
                          <a14:useLocalDpi xmlns:a14="http://schemas.microsoft.com/office/drawing/2010/main" val="0"/>
                        </a:ext>
                      </a:extLst>
                    </a:blip>
                    <a:stretch>
                      <a:fillRect/>
                    </a:stretch>
                  </pic:blipFill>
                  <pic:spPr>
                    <a:xfrm>
                      <a:off x="0" y="0"/>
                      <a:ext cx="5760720" cy="2543175"/>
                    </a:xfrm>
                    <a:prstGeom prst="rect">
                      <a:avLst/>
                    </a:prstGeom>
                  </pic:spPr>
                </pic:pic>
              </a:graphicData>
            </a:graphic>
          </wp:inline>
        </w:drawing>
      </w:r>
    </w:p>
    <w:p w:rsidR="00080F39" w:rsidRDefault="00080F39" w:rsidP="003A44D3">
      <w:pPr>
        <w:pStyle w:val="Lijstalinea"/>
        <w:numPr>
          <w:ilvl w:val="0"/>
          <w:numId w:val="1"/>
        </w:numPr>
      </w:pPr>
      <w:r>
        <w:t>De Wittenkade 92-I</w:t>
      </w:r>
      <w:r>
        <w:br/>
        <w:t xml:space="preserve">Woning oud-Spanjestrijder </w:t>
      </w:r>
      <w:proofErr w:type="spellStart"/>
      <w:r>
        <w:t>Achille</w:t>
      </w:r>
      <w:proofErr w:type="spellEnd"/>
      <w:r>
        <w:t xml:space="preserve"> </w:t>
      </w:r>
      <w:proofErr w:type="spellStart"/>
      <w:r>
        <w:t>Beguin</w:t>
      </w:r>
      <w:proofErr w:type="spellEnd"/>
      <w:r>
        <w:t xml:space="preserve">. </w:t>
      </w:r>
      <w:r w:rsidR="002E52F1">
        <w:t xml:space="preserve">Zeeman en voorman </w:t>
      </w:r>
      <w:r>
        <w:t xml:space="preserve">van de </w:t>
      </w:r>
      <w:proofErr w:type="spellStart"/>
      <w:r>
        <w:t>Wollwebergoep</w:t>
      </w:r>
      <w:proofErr w:type="spellEnd"/>
      <w:r>
        <w:t>, internationale communistisch georiënteerde sabotagegroep</w:t>
      </w:r>
      <w:r w:rsidR="00006AF8">
        <w:t xml:space="preserve"> van </w:t>
      </w:r>
      <w:r>
        <w:t>zeeli</w:t>
      </w:r>
      <w:r w:rsidR="00006AF8">
        <w:t>e</w:t>
      </w:r>
      <w:r>
        <w:t xml:space="preserve">den, leider </w:t>
      </w:r>
      <w:proofErr w:type="spellStart"/>
      <w:r>
        <w:t>Erich</w:t>
      </w:r>
      <w:proofErr w:type="spellEnd"/>
      <w:r>
        <w:t xml:space="preserve"> </w:t>
      </w:r>
      <w:proofErr w:type="spellStart"/>
      <w:r>
        <w:t>Wollweber</w:t>
      </w:r>
      <w:proofErr w:type="spellEnd"/>
      <w:r>
        <w:t xml:space="preserve">. </w:t>
      </w:r>
      <w:r w:rsidR="00C577A3">
        <w:t>De groep wilde</w:t>
      </w:r>
      <w:r>
        <w:t xml:space="preserve"> Duitse, Italiaanse en Japanse schepen opblazen met uit Noorwegen gesmokkelde springstof. </w:t>
      </w:r>
      <w:proofErr w:type="spellStart"/>
      <w:r>
        <w:t>Beguin</w:t>
      </w:r>
      <w:proofErr w:type="spellEnd"/>
      <w:r>
        <w:t xml:space="preserve"> is 1943 gefusilleerd in </w:t>
      </w:r>
      <w:r w:rsidR="00C577A3">
        <w:t xml:space="preserve">een </w:t>
      </w:r>
      <w:r>
        <w:t>Duitse gevangenis.</w:t>
      </w:r>
      <w:r w:rsidR="003A44D3">
        <w:br/>
      </w:r>
      <w:hyperlink r:id="rId8" w:history="1">
        <w:r w:rsidR="00F04DE2" w:rsidRPr="00267351">
          <w:rPr>
            <w:rStyle w:val="Hyperlink"/>
          </w:rPr>
          <w:t>https://spanjestrijders.nl/bio/beguin-achille-camille-theodoor</w:t>
        </w:r>
      </w:hyperlink>
      <w:r w:rsidR="00367301">
        <w:rPr>
          <w:rStyle w:val="Hyperlink"/>
        </w:rPr>
        <w:br/>
      </w:r>
      <w:r w:rsidR="00367301">
        <w:br/>
      </w:r>
      <w:r w:rsidR="00F04DE2" w:rsidRPr="00F04DE2">
        <w:rPr>
          <w:i/>
        </w:rPr>
        <w:t>Langs De Wittenkade doorlopen tot</w:t>
      </w:r>
      <w:r>
        <w:br/>
      </w:r>
    </w:p>
    <w:p w:rsidR="00CD4183" w:rsidRDefault="00D75411" w:rsidP="003A44D3">
      <w:pPr>
        <w:pStyle w:val="Lijstalinea"/>
        <w:numPr>
          <w:ilvl w:val="0"/>
          <w:numId w:val="1"/>
        </w:numPr>
      </w:pPr>
      <w:r>
        <w:t>De Wittenkade 150</w:t>
      </w:r>
      <w:r>
        <w:br/>
        <w:t xml:space="preserve">Opslagplaats van De Wachttoren en ander drukwerk van de Jehova’s Getuigen. Arthur Winkler en zestien andere getuigen zijn opgepakt en op transport gezet naar </w:t>
      </w:r>
      <w:proofErr w:type="spellStart"/>
      <w:r>
        <w:t>Sachsenhausen</w:t>
      </w:r>
      <w:proofErr w:type="spellEnd"/>
      <w:r>
        <w:t xml:space="preserve"> en </w:t>
      </w:r>
      <w:proofErr w:type="spellStart"/>
      <w:r>
        <w:t>Ravensbrück</w:t>
      </w:r>
      <w:proofErr w:type="spellEnd"/>
      <w:r>
        <w:t>.</w:t>
      </w:r>
      <w:r w:rsidR="003A44D3">
        <w:br/>
      </w:r>
      <w:hyperlink r:id="rId9" w:history="1">
        <w:r w:rsidR="00CD4183" w:rsidRPr="00ED7E6A">
          <w:rPr>
            <w:rStyle w:val="Hyperlink"/>
          </w:rPr>
          <w:t>https://www.tweedewereldoorlog.nl/kennis/themas/systematische-uitsluiting-terreur-en-genocide/politieke-gevangenen/jehovas-getuigen/</w:t>
        </w:r>
      </w:hyperlink>
      <w:r w:rsidR="00F04DE2">
        <w:rPr>
          <w:rStyle w:val="Hyperlink"/>
        </w:rPr>
        <w:br/>
      </w:r>
      <w:r w:rsidR="00F04DE2">
        <w:br/>
      </w:r>
      <w:r w:rsidR="00F04DE2" w:rsidRPr="00F04DE2">
        <w:rPr>
          <w:i/>
        </w:rPr>
        <w:t xml:space="preserve">Einde rechtsaf tot aan </w:t>
      </w:r>
      <w:proofErr w:type="spellStart"/>
      <w:r w:rsidR="00F04DE2" w:rsidRPr="00F04DE2">
        <w:rPr>
          <w:i/>
        </w:rPr>
        <w:t>Cliffordstraat</w:t>
      </w:r>
      <w:proofErr w:type="spellEnd"/>
      <w:r w:rsidR="00F04DE2" w:rsidRPr="00F04DE2">
        <w:rPr>
          <w:i/>
        </w:rPr>
        <w:t>, daar linksaf en stilstaan bij</w:t>
      </w:r>
      <w:r w:rsidR="00CD4183">
        <w:br/>
      </w:r>
    </w:p>
    <w:p w:rsidR="00CD4183" w:rsidRPr="00CD4183" w:rsidRDefault="00D75411" w:rsidP="00CD4183">
      <w:pPr>
        <w:pStyle w:val="Lijstalinea"/>
        <w:numPr>
          <w:ilvl w:val="0"/>
          <w:numId w:val="1"/>
        </w:numPr>
        <w:rPr>
          <w:color w:val="0563C1" w:themeColor="hyperlink"/>
          <w:u w:val="single"/>
        </w:rPr>
      </w:pPr>
      <w:proofErr w:type="spellStart"/>
      <w:r>
        <w:t>Cliffordstraat</w:t>
      </w:r>
      <w:proofErr w:type="spellEnd"/>
      <w:r>
        <w:t xml:space="preserve"> 36</w:t>
      </w:r>
      <w:r>
        <w:br/>
        <w:t>De Kempenaerschool, ooit gebouwd als school voor voorgezet onderwijs. Nu</w:t>
      </w:r>
      <w:r w:rsidRPr="00E559EB">
        <w:t xml:space="preserve"> </w:t>
      </w:r>
      <w:r>
        <w:t>de Buurtwerkplaatsen. In 1941 werd het gebouw aangewezen als Joodse school nummer 14, in het begin met 56 of 57 kinderen. Op 31 mei 1943 waren er nog 10 over en werd de school weer gesloten.</w:t>
      </w:r>
      <w:r>
        <w:br/>
        <w:t>Naast de ingang van de Buurtwerkplaatsen is een plaquette aangebracht</w:t>
      </w:r>
      <w:r w:rsidR="003857AA">
        <w:t>, in de gang rechts na de ingang hangen een aantal foto’s van de Joodse kinderen en hun onderwijzer</w:t>
      </w:r>
      <w:r>
        <w:t>.</w:t>
      </w:r>
      <w:r w:rsidR="00CD4183">
        <w:br/>
      </w:r>
      <w:hyperlink r:id="rId10" w:history="1">
        <w:r w:rsidR="00CD4183" w:rsidRPr="00DF4359">
          <w:rPr>
            <w:rStyle w:val="Hyperlink"/>
          </w:rPr>
          <w:t>Joods Amsterdam</w:t>
        </w:r>
      </w:hyperlink>
      <w:r w:rsidR="00CD4183">
        <w:rPr>
          <w:rStyle w:val="Hyperlink"/>
        </w:rPr>
        <w:br/>
      </w:r>
      <w:hyperlink r:id="rId11" w:history="1">
        <w:r w:rsidR="00CD4183">
          <w:rPr>
            <w:rStyle w:val="Hyperlink"/>
          </w:rPr>
          <w:t>Open joodse huizen</w:t>
        </w:r>
      </w:hyperlink>
      <w:r w:rsidR="00CD4183">
        <w:rPr>
          <w:rStyle w:val="Hyperlink"/>
        </w:rPr>
        <w:br/>
      </w:r>
      <w:hyperlink r:id="rId12" w:history="1">
        <w:r w:rsidR="00CD4183" w:rsidRPr="00DF4359">
          <w:rPr>
            <w:rStyle w:val="Hyperlink"/>
          </w:rPr>
          <w:t>Beeldbank WO2</w:t>
        </w:r>
      </w:hyperlink>
    </w:p>
    <w:p w:rsidR="00D75411" w:rsidRPr="00984D3B" w:rsidRDefault="00F04DE2" w:rsidP="00F04DE2">
      <w:pPr>
        <w:ind w:left="360"/>
        <w:rPr>
          <w:i/>
        </w:rPr>
      </w:pPr>
      <w:r w:rsidRPr="00984D3B">
        <w:rPr>
          <w:i/>
        </w:rPr>
        <w:lastRenderedPageBreak/>
        <w:t>Van Hallstraat oversteken en linksaf volgen. Haarlemmerweg oversteken, bruggetje naar Westerpark nemen, dan linksaf en weer rechtsaf</w:t>
      </w:r>
      <w:r w:rsidR="00984D3B" w:rsidRPr="00984D3B">
        <w:rPr>
          <w:i/>
        </w:rPr>
        <w:t xml:space="preserve"> richting kinderboerderij en spoor</w:t>
      </w:r>
    </w:p>
    <w:p w:rsidR="00CC6B5C" w:rsidRDefault="00D75411" w:rsidP="00E247C5">
      <w:pPr>
        <w:pStyle w:val="Lijstalinea"/>
        <w:numPr>
          <w:ilvl w:val="0"/>
          <w:numId w:val="1"/>
        </w:numPr>
      </w:pPr>
      <w:r>
        <w:t>Westergasfabriek. Dinsdag 28 juli 1942 moesten alle eigenaren van herenrijwielen hun fietsen inleveren. De Westergasfabriek was een van drie depots in de stad. Ook gingen oudere kinderen er kolen en ‘blokkies’ jatten. De fabriek werd daarom bewaakt door Duitse militairen</w:t>
      </w:r>
      <w:r w:rsidR="00D713D8">
        <w:br/>
      </w:r>
      <w:hyperlink r:id="rId13" w:history="1">
        <w:r w:rsidR="00292FF4" w:rsidRPr="00B01B70">
          <w:rPr>
            <w:rStyle w:val="Hyperlink"/>
          </w:rPr>
          <w:t>https://geheugenvanwest.amsterdam/page/20323/blokkies-jatten-bij-de-westergasfabriek</w:t>
        </w:r>
      </w:hyperlink>
      <w:r w:rsidR="00292FF4">
        <w:br/>
        <w:t>Melding Luchtbeschermingsdienst  22 juni 1943 Westergasfabriek, gashouder getroffen</w:t>
      </w:r>
      <w:r w:rsidR="00292FF4">
        <w:br/>
      </w:r>
      <w:r w:rsidR="00292FF4" w:rsidRPr="00346642">
        <w:t>http://www.dedokwerker.nl/carlton_hotel.html</w:t>
      </w:r>
      <w:r w:rsidR="00CC6B5C">
        <w:br/>
      </w:r>
    </w:p>
    <w:p w:rsidR="00080F39" w:rsidRDefault="00292FF4" w:rsidP="00CC6B5C">
      <w:pPr>
        <w:pStyle w:val="Lijstalinea"/>
        <w:numPr>
          <w:ilvl w:val="0"/>
          <w:numId w:val="1"/>
        </w:numPr>
      </w:pPr>
      <w:r>
        <w:t xml:space="preserve">Een </w:t>
      </w:r>
      <w:r w:rsidR="00CC6B5C">
        <w:t>algemen</w:t>
      </w:r>
      <w:r>
        <w:t>e opmerking</w:t>
      </w:r>
      <w:r w:rsidR="00CC6B5C">
        <w:t xml:space="preserve"> over het poldergebied richting IJ vanaf het Westergasterrein</w:t>
      </w:r>
      <w:r>
        <w:t>. To</w:t>
      </w:r>
      <w:r w:rsidR="00CC6B5C">
        <w:t xml:space="preserve">en </w:t>
      </w:r>
      <w:r>
        <w:t xml:space="preserve">was dit </w:t>
      </w:r>
      <w:r w:rsidR="00CC6B5C">
        <w:t>heel anders dan nu, nog landelijk</w:t>
      </w:r>
      <w:r>
        <w:t xml:space="preserve"> terrein</w:t>
      </w:r>
      <w:r w:rsidR="00CC6B5C">
        <w:t>. Geen grote wegen, veel minder spoor, geen bedrijventerreinen</w:t>
      </w:r>
      <w:r>
        <w:t>.</w:t>
      </w:r>
      <w:r w:rsidR="00CC6B5C">
        <w:br/>
      </w:r>
      <w:hyperlink r:id="rId14" w:history="1">
        <w:r w:rsidR="00984D3B" w:rsidRPr="00267351">
          <w:rPr>
            <w:rStyle w:val="Hyperlink"/>
          </w:rPr>
          <w:t>http://www.amsterdamhistorie.nl/kaarten/kaarten.html?imagenaam=amsterdam1940</w:t>
        </w:r>
      </w:hyperlink>
      <w:r w:rsidR="00BF1707">
        <w:rPr>
          <w:rStyle w:val="Hyperlink"/>
        </w:rPr>
        <w:br/>
      </w:r>
      <w:r w:rsidR="00984D3B">
        <w:br/>
      </w:r>
      <w:r w:rsidR="00984D3B" w:rsidRPr="00984D3B">
        <w:rPr>
          <w:i/>
        </w:rPr>
        <w:t xml:space="preserve">Onder spoorviaduct door, langs begraafplaats Sint Barbara en stoppen bij </w:t>
      </w:r>
      <w:proofErr w:type="spellStart"/>
      <w:r w:rsidR="00984D3B" w:rsidRPr="00984D3B">
        <w:rPr>
          <w:i/>
        </w:rPr>
        <w:t>Spaarndammerdijk</w:t>
      </w:r>
      <w:proofErr w:type="spellEnd"/>
      <w:r w:rsidR="00080F39">
        <w:br/>
      </w:r>
    </w:p>
    <w:p w:rsidR="00D75411" w:rsidRDefault="00080F39" w:rsidP="00E247C5">
      <w:pPr>
        <w:pStyle w:val="Lijstalinea"/>
        <w:numPr>
          <w:ilvl w:val="0"/>
          <w:numId w:val="1"/>
        </w:numPr>
      </w:pPr>
      <w:proofErr w:type="spellStart"/>
      <w:r w:rsidRPr="00D75411">
        <w:t>Spaarndammerdijk</w:t>
      </w:r>
      <w:proofErr w:type="spellEnd"/>
      <w:r>
        <w:t xml:space="preserve">. Hier legde de </w:t>
      </w:r>
      <w:proofErr w:type="spellStart"/>
      <w:r>
        <w:t>Wehrmacht</w:t>
      </w:r>
      <w:proofErr w:type="spellEnd"/>
      <w:r>
        <w:t xml:space="preserve"> vanaf 1943 verdedigingswerken aan</w:t>
      </w:r>
      <w:r w:rsidR="00CC6B5C">
        <w:t xml:space="preserve">. We hebben niet kunnen achterhalen waar aan de </w:t>
      </w:r>
      <w:proofErr w:type="spellStart"/>
      <w:r w:rsidR="00CC6B5C">
        <w:t>Spaarndammerdijk</w:t>
      </w:r>
      <w:proofErr w:type="spellEnd"/>
      <w:r w:rsidR="00BF1707">
        <w:br/>
      </w:r>
      <w:r w:rsidR="00BF1707">
        <w:br/>
      </w:r>
      <w:r w:rsidR="00BF1707">
        <w:rPr>
          <w:noProof/>
          <w:lang w:eastAsia="nl-NL"/>
        </w:rPr>
        <w:drawing>
          <wp:inline distT="0" distB="0" distL="0" distR="0" wp14:anchorId="391410E3" wp14:editId="51D8B964">
            <wp:extent cx="5760720" cy="3420110"/>
            <wp:effectExtent l="0" t="0" r="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itiepaarden.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3420110"/>
                    </a:xfrm>
                    <a:prstGeom prst="rect">
                      <a:avLst/>
                    </a:prstGeom>
                  </pic:spPr>
                </pic:pic>
              </a:graphicData>
            </a:graphic>
          </wp:inline>
        </w:drawing>
      </w:r>
      <w:r w:rsidR="00D75411">
        <w:br/>
      </w:r>
    </w:p>
    <w:p w:rsidR="00080F39" w:rsidRDefault="00292FF4" w:rsidP="00443CCA">
      <w:pPr>
        <w:pStyle w:val="Lijstalinea"/>
        <w:numPr>
          <w:ilvl w:val="0"/>
          <w:numId w:val="1"/>
        </w:numPr>
      </w:pPr>
      <w:proofErr w:type="spellStart"/>
      <w:r>
        <w:t>Spaarndammerdijk</w:t>
      </w:r>
      <w:proofErr w:type="spellEnd"/>
      <w:r>
        <w:t xml:space="preserve"> tegenover begraafplaats Sint</w:t>
      </w:r>
      <w:r w:rsidR="00D75411" w:rsidRPr="00D75411">
        <w:t xml:space="preserve"> Barbara, </w:t>
      </w:r>
      <w:r w:rsidR="00FA5DCE">
        <w:t xml:space="preserve">nu manege Kakelbont. In de oorlog </w:t>
      </w:r>
      <w:r>
        <w:t xml:space="preserve">het </w:t>
      </w:r>
      <w:r w:rsidR="00D75411" w:rsidRPr="00D75411">
        <w:t xml:space="preserve">terrein van </w:t>
      </w:r>
      <w:r>
        <w:t xml:space="preserve">de </w:t>
      </w:r>
      <w:r w:rsidR="00D75411" w:rsidRPr="00D75411">
        <w:t xml:space="preserve">Gymnastiek- en sportvereniging van </w:t>
      </w:r>
      <w:r>
        <w:t xml:space="preserve">de </w:t>
      </w:r>
      <w:r w:rsidR="00D75411" w:rsidRPr="00D75411">
        <w:t xml:space="preserve">Amsterdamse politie. Wekelijks </w:t>
      </w:r>
      <w:r w:rsidR="00C76DF1">
        <w:t>s</w:t>
      </w:r>
      <w:r w:rsidR="00D75411" w:rsidRPr="00D75411">
        <w:t>porten werd in 1942 verplicht voor agenten. Za</w:t>
      </w:r>
      <w:r w:rsidR="00C76DF1">
        <w:t>terdag 5</w:t>
      </w:r>
      <w:r>
        <w:t xml:space="preserve">  september </w:t>
      </w:r>
      <w:r w:rsidR="00C76DF1">
        <w:t>1942 spraken inspect</w:t>
      </w:r>
      <w:r w:rsidR="00D75411" w:rsidRPr="00D75411">
        <w:t>e</w:t>
      </w:r>
      <w:r w:rsidR="00C76DF1">
        <w:t>u</w:t>
      </w:r>
      <w:r w:rsidR="00D75411" w:rsidRPr="00D75411">
        <w:t>rs hier over het ophalen van joden, daaraan moesten ze vanaf 4</w:t>
      </w:r>
      <w:r>
        <w:t xml:space="preserve"> september </w:t>
      </w:r>
      <w:r w:rsidR="0062669C">
        <w:t>m</w:t>
      </w:r>
      <w:r w:rsidR="00D75411" w:rsidRPr="00D75411">
        <w:t xml:space="preserve">eewerken. Jan van den Oever, een van de agenten, vertelde na de oorlog: </w:t>
      </w:r>
      <w:r w:rsidR="00984D3B">
        <w:t>“</w:t>
      </w:r>
      <w:r w:rsidR="00D75411" w:rsidRPr="00D75411">
        <w:t>De argumenten voor het uitvoeren van de opdracht waren: wat moet men anders doen? We moeten zo veel mogelijk zien te redden. Ik heb daar ver</w:t>
      </w:r>
      <w:r w:rsidR="00C76DF1">
        <w:t>k</w:t>
      </w:r>
      <w:r w:rsidR="00D75411" w:rsidRPr="00D75411">
        <w:t>laard dat ik om principiële redenen zou we</w:t>
      </w:r>
      <w:r w:rsidR="00C76DF1">
        <w:t>i</w:t>
      </w:r>
      <w:r w:rsidR="00D75411" w:rsidRPr="00D75411">
        <w:t>geren. Er werd ook een beroep ged</w:t>
      </w:r>
      <w:r w:rsidR="00B93622">
        <w:t>a</w:t>
      </w:r>
      <w:r w:rsidR="00D75411" w:rsidRPr="00D75411">
        <w:t>an op het feit dat men zo nog veel mensen kon laten lopen.</w:t>
      </w:r>
      <w:r w:rsidR="00984D3B">
        <w:t>”</w:t>
      </w:r>
      <w:r w:rsidR="00D75411" w:rsidRPr="00D75411">
        <w:t xml:space="preserve"> </w:t>
      </w:r>
      <w:r w:rsidR="00984D3B">
        <w:br/>
      </w:r>
      <w:r w:rsidR="00D75411" w:rsidRPr="00D75411">
        <w:t xml:space="preserve">Vijf inspecteurs, een brigadier en 52 agenten, gesteund door mensen van politiebataljon, </w:t>
      </w:r>
      <w:r w:rsidR="00D75411" w:rsidRPr="00D75411">
        <w:lastRenderedPageBreak/>
        <w:t xml:space="preserve">verkeersdienst en motorbrigade, voerden die avond de opdracht uit. 400 joden werden afgeleverd bij de </w:t>
      </w:r>
      <w:proofErr w:type="spellStart"/>
      <w:r w:rsidR="00D75411" w:rsidRPr="00D75411">
        <w:t>Zentralstelle</w:t>
      </w:r>
      <w:proofErr w:type="spellEnd"/>
      <w:r w:rsidR="00D75411" w:rsidRPr="00D75411">
        <w:t>. Van den Oever w</w:t>
      </w:r>
      <w:r w:rsidR="00C76DF1">
        <w:t>e</w:t>
      </w:r>
      <w:r w:rsidR="00D75411" w:rsidRPr="00D75411">
        <w:t>rd oneervol ontslagen</w:t>
      </w:r>
      <w:r w:rsidR="00443CCA">
        <w:br/>
      </w:r>
      <w:hyperlink r:id="rId16" w:history="1">
        <w:r w:rsidR="00984D3B" w:rsidRPr="00267351">
          <w:rPr>
            <w:rStyle w:val="Hyperlink"/>
          </w:rPr>
          <w:t>https://geheugenvanwest.amsterdam/page/22920/die-mooie-oude-spaarndammerdijk-deel-3</w:t>
        </w:r>
      </w:hyperlink>
      <w:r w:rsidR="00984D3B">
        <w:br/>
      </w:r>
      <w:hyperlink r:id="rId17" w:history="1">
        <w:r w:rsidR="00984D3B" w:rsidRPr="00267351">
          <w:rPr>
            <w:rStyle w:val="Hyperlink"/>
          </w:rPr>
          <w:t>https://nl.wikipedia.org/wiki/Sportterrein_aan_de_Spaarndammerdijk</w:t>
        </w:r>
      </w:hyperlink>
      <w:r w:rsidR="00F00F7B">
        <w:rPr>
          <w:rStyle w:val="Hyperlink"/>
        </w:rPr>
        <w:br/>
      </w:r>
      <w:r w:rsidR="00F00F7B">
        <w:rPr>
          <w:rStyle w:val="Hyperlink"/>
        </w:rPr>
        <w:br/>
      </w:r>
      <w:r w:rsidR="00984D3B" w:rsidRPr="00984D3B">
        <w:rPr>
          <w:i/>
        </w:rPr>
        <w:t>Punten 8, 9 en 10 liggen buiten het gebied van de kaart, aangegeven met dubbele pijlen</w:t>
      </w:r>
      <w:r w:rsidR="00BF1707">
        <w:rPr>
          <w:i/>
        </w:rPr>
        <w:br/>
      </w:r>
      <w:r w:rsidR="00BF1707">
        <w:rPr>
          <w:i/>
        </w:rPr>
        <w:br/>
      </w:r>
      <w:r w:rsidR="00BF1707">
        <w:rPr>
          <w:noProof/>
          <w:lang w:eastAsia="nl-NL"/>
        </w:rPr>
        <w:drawing>
          <wp:inline distT="0" distB="0" distL="0" distR="0" wp14:anchorId="71FDF122" wp14:editId="361897FE">
            <wp:extent cx="1295400" cy="195072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na-optland-visserma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5400" cy="1950720"/>
                    </a:xfrm>
                    <a:prstGeom prst="rect">
                      <a:avLst/>
                    </a:prstGeom>
                  </pic:spPr>
                </pic:pic>
              </a:graphicData>
            </a:graphic>
          </wp:inline>
        </w:drawing>
      </w:r>
      <w:r w:rsidR="006238E1">
        <w:rPr>
          <w:i/>
        </w:rPr>
        <w:br/>
      </w:r>
      <w:r w:rsidR="006238E1" w:rsidRPr="006238E1">
        <w:rPr>
          <w:i/>
          <w:sz w:val="20"/>
          <w:szCs w:val="20"/>
        </w:rPr>
        <w:t>Visserman III, beeld van Anna op ’t Land in Callantsoog</w:t>
      </w:r>
    </w:p>
    <w:p w:rsidR="00E85413" w:rsidRDefault="00080F39" w:rsidP="00E85413">
      <w:pPr>
        <w:pStyle w:val="Lijstalinea"/>
        <w:numPr>
          <w:ilvl w:val="0"/>
          <w:numId w:val="1"/>
        </w:numPr>
      </w:pPr>
      <w:proofErr w:type="spellStart"/>
      <w:r w:rsidRPr="00D75411">
        <w:t>Spaarndammerdijk</w:t>
      </w:r>
      <w:proofErr w:type="spellEnd"/>
      <w:r>
        <w:t xml:space="preserve"> 545 (</w:t>
      </w:r>
      <w:r w:rsidR="00D713D8">
        <w:t xml:space="preserve">het adres ligt </w:t>
      </w:r>
      <w:r>
        <w:t xml:space="preserve">tussen </w:t>
      </w:r>
      <w:r w:rsidR="00D713D8">
        <w:t xml:space="preserve">begraafplaats Sint </w:t>
      </w:r>
      <w:r>
        <w:t xml:space="preserve">Barbara en Sloterdijk, </w:t>
      </w:r>
      <w:r w:rsidR="00D713D8">
        <w:t xml:space="preserve">we hebben niet kunnen achterhalen waar precies. Het gebouw </w:t>
      </w:r>
      <w:r>
        <w:t xml:space="preserve">bestaat niet meer). </w:t>
      </w:r>
      <w:r w:rsidR="00EE6E1F">
        <w:t xml:space="preserve">Atelier van beeldhouwer Anna Op ’t Land. Onderduikadres van twee Joodse echtparen, Mozes en </w:t>
      </w:r>
      <w:proofErr w:type="spellStart"/>
      <w:r w:rsidR="00EE6E1F">
        <w:t>Zilia</w:t>
      </w:r>
      <w:proofErr w:type="spellEnd"/>
      <w:r w:rsidR="00EE6E1F">
        <w:t xml:space="preserve"> </w:t>
      </w:r>
      <w:proofErr w:type="spellStart"/>
      <w:r w:rsidR="00EE6E1F">
        <w:t>Mogroby</w:t>
      </w:r>
      <w:proofErr w:type="spellEnd"/>
      <w:r w:rsidR="00EE6E1F">
        <w:t xml:space="preserve"> en </w:t>
      </w:r>
      <w:proofErr w:type="spellStart"/>
      <w:r w:rsidR="00EE6E1F">
        <w:t>Heiman</w:t>
      </w:r>
      <w:proofErr w:type="spellEnd"/>
      <w:r w:rsidR="00EE6E1F">
        <w:t xml:space="preserve"> en Anna Nathans. Allen opgepakt 6 juli 1944 en vervolgens gedeporteerd. </w:t>
      </w:r>
      <w:proofErr w:type="spellStart"/>
      <w:r w:rsidR="00D713D8">
        <w:t>Zilia</w:t>
      </w:r>
      <w:proofErr w:type="spellEnd"/>
      <w:r w:rsidR="00D713D8">
        <w:t xml:space="preserve"> </w:t>
      </w:r>
      <w:proofErr w:type="spellStart"/>
      <w:r w:rsidR="00D713D8">
        <w:t>Mogroby</w:t>
      </w:r>
      <w:proofErr w:type="spellEnd"/>
      <w:r w:rsidR="00D713D8">
        <w:t xml:space="preserve"> heeft de oorlog overleefd, het lot van </w:t>
      </w:r>
      <w:proofErr w:type="spellStart"/>
      <w:r w:rsidR="00D713D8">
        <w:t>Heiman</w:t>
      </w:r>
      <w:proofErr w:type="spellEnd"/>
      <w:r w:rsidR="00D713D8">
        <w:t xml:space="preserve"> en Anna Nathans is niet bekend.</w:t>
      </w:r>
      <w:r w:rsidR="00995C47">
        <w:br/>
      </w:r>
      <w:hyperlink r:id="rId19" w:history="1">
        <w:r w:rsidR="00E85413" w:rsidRPr="00E62839">
          <w:rPr>
            <w:rStyle w:val="Hyperlink"/>
          </w:rPr>
          <w:t>https://nl.wikipedia.org/wiki/Anna_op_%27t_Landt</w:t>
        </w:r>
      </w:hyperlink>
      <w:r w:rsidR="00E85413">
        <w:br/>
      </w:r>
      <w:hyperlink r:id="rId20" w:history="1">
        <w:r w:rsidR="00D713D8" w:rsidRPr="008C0A0E">
          <w:rPr>
            <w:rStyle w:val="Hyperlink"/>
          </w:rPr>
          <w:t>https://standbeelden.vanderkrogt.net/object.php?record=NH44ch</w:t>
        </w:r>
      </w:hyperlink>
      <w:r w:rsidR="00F00F7B">
        <w:rPr>
          <w:rStyle w:val="Hyperlink"/>
        </w:rPr>
        <w:br/>
      </w:r>
      <w:r w:rsidR="00F00F7B">
        <w:rPr>
          <w:rStyle w:val="Hyperlink"/>
        </w:rPr>
        <w:br/>
      </w:r>
      <w:r w:rsidR="00BF1707">
        <w:rPr>
          <w:noProof/>
          <w:lang w:eastAsia="nl-NL"/>
        </w:rPr>
        <w:drawing>
          <wp:inline distT="0" distB="0" distL="0" distR="0" wp14:anchorId="1B0EFBDE" wp14:editId="28E1409A">
            <wp:extent cx="5003800" cy="3073400"/>
            <wp:effectExtent l="0" t="0" r="635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ppesnor.jpg"/>
                    <pic:cNvPicPr/>
                  </pic:nvPicPr>
                  <pic:blipFill>
                    <a:blip r:embed="rId21">
                      <a:extLst>
                        <a:ext uri="{28A0092B-C50C-407E-A947-70E740481C1C}">
                          <a14:useLocalDpi xmlns:a14="http://schemas.microsoft.com/office/drawing/2010/main" val="0"/>
                        </a:ext>
                      </a:extLst>
                    </a:blip>
                    <a:stretch>
                      <a:fillRect/>
                    </a:stretch>
                  </pic:blipFill>
                  <pic:spPr>
                    <a:xfrm>
                      <a:off x="0" y="0"/>
                      <a:ext cx="5003800" cy="3073400"/>
                    </a:xfrm>
                    <a:prstGeom prst="rect">
                      <a:avLst/>
                    </a:prstGeom>
                  </pic:spPr>
                </pic:pic>
              </a:graphicData>
            </a:graphic>
          </wp:inline>
        </w:drawing>
      </w:r>
      <w:r w:rsidR="00BF1707">
        <w:br/>
      </w:r>
    </w:p>
    <w:p w:rsidR="00E247C5" w:rsidRDefault="00B915A0" w:rsidP="00CC6B5C">
      <w:pPr>
        <w:pStyle w:val="Lijstalinea"/>
        <w:numPr>
          <w:ilvl w:val="0"/>
          <w:numId w:val="1"/>
        </w:numPr>
      </w:pPr>
      <w:proofErr w:type="spellStart"/>
      <w:r>
        <w:t>Overbrakerweg</w:t>
      </w:r>
      <w:proofErr w:type="spellEnd"/>
      <w:r>
        <w:t xml:space="preserve"> 209 (</w:t>
      </w:r>
      <w:r w:rsidR="00B93622">
        <w:t xml:space="preserve">bestaat niet meer, </w:t>
      </w:r>
      <w:r>
        <w:t xml:space="preserve">eerder Ringweg K41 </w:t>
      </w:r>
      <w:r w:rsidR="00B93622">
        <w:t>gemeente Sloten</w:t>
      </w:r>
      <w:r>
        <w:t>)</w:t>
      </w:r>
      <w:r>
        <w:br/>
      </w:r>
      <w:r w:rsidRPr="00B915A0">
        <w:t xml:space="preserve">Politieman Hendrik Blonk, bijgenaamd Poppesnor, in </w:t>
      </w:r>
      <w:r w:rsidR="00B93622">
        <w:t xml:space="preserve">de </w:t>
      </w:r>
      <w:r w:rsidRPr="00B915A0">
        <w:t xml:space="preserve">jaren 30 bekend als boevenvanger, in </w:t>
      </w:r>
      <w:r w:rsidR="00B93622">
        <w:t xml:space="preserve">de </w:t>
      </w:r>
      <w:r w:rsidRPr="00B915A0">
        <w:t>oorlog berucht wegens jacht op joden, werd hier 15 juli 1943 met vrouw neergeschoten door verzet</w:t>
      </w:r>
      <w:r>
        <w:t>smensen</w:t>
      </w:r>
      <w:r w:rsidRPr="00B915A0">
        <w:t xml:space="preserve"> Sake Kuiper en Johan </w:t>
      </w:r>
      <w:proofErr w:type="spellStart"/>
      <w:r w:rsidRPr="00B915A0">
        <w:t>Kalshoven</w:t>
      </w:r>
      <w:proofErr w:type="spellEnd"/>
      <w:r w:rsidRPr="00B915A0">
        <w:t xml:space="preserve"> van </w:t>
      </w:r>
      <w:r>
        <w:t xml:space="preserve">groep </w:t>
      </w:r>
      <w:r w:rsidRPr="00B915A0">
        <w:t xml:space="preserve">CS6. </w:t>
      </w:r>
      <w:r>
        <w:t>Blonk o</w:t>
      </w:r>
      <w:r w:rsidRPr="00B915A0">
        <w:t>verleefd</w:t>
      </w:r>
      <w:r>
        <w:t>e. Hij</w:t>
      </w:r>
      <w:r w:rsidRPr="00B915A0">
        <w:t xml:space="preserve"> </w:t>
      </w:r>
      <w:r>
        <w:t xml:space="preserve">werd </w:t>
      </w:r>
      <w:r w:rsidRPr="00B915A0">
        <w:t xml:space="preserve">na de </w:t>
      </w:r>
      <w:r w:rsidRPr="00B915A0">
        <w:lastRenderedPageBreak/>
        <w:t xml:space="preserve">oorlog veroordeeld tot acht jaar cel, </w:t>
      </w:r>
      <w:r>
        <w:t xml:space="preserve">maar is al </w:t>
      </w:r>
      <w:r w:rsidRPr="00B915A0">
        <w:t xml:space="preserve">in 1949 vrijgekomen. Tijdens </w:t>
      </w:r>
      <w:r w:rsidR="00B93622">
        <w:t xml:space="preserve">de </w:t>
      </w:r>
      <w:r w:rsidRPr="00B915A0">
        <w:t xml:space="preserve">rechtszaak in 1947 corrigeerde hij </w:t>
      </w:r>
      <w:r>
        <w:t>de o</w:t>
      </w:r>
      <w:r w:rsidRPr="00B915A0">
        <w:t xml:space="preserve">fficier van </w:t>
      </w:r>
      <w:r>
        <w:t xml:space="preserve">justitie. Hij had </w:t>
      </w:r>
      <w:r w:rsidRPr="00B915A0">
        <w:t xml:space="preserve">niet 52, maar minstens 100 ondergedoken joden </w:t>
      </w:r>
      <w:r>
        <w:t>opgepakt</w:t>
      </w:r>
      <w:r w:rsidR="00B93622">
        <w:t>.</w:t>
      </w:r>
      <w:r w:rsidR="003857AA">
        <w:br/>
      </w:r>
      <w:hyperlink r:id="rId22" w:history="1">
        <w:r w:rsidR="00984D3B" w:rsidRPr="00267351">
          <w:rPr>
            <w:rStyle w:val="Hyperlink"/>
          </w:rPr>
          <w:t>https://www.vanoorschot.nl/tirade_blog/pietje-poppesnor</w:t>
        </w:r>
      </w:hyperlink>
      <w:r w:rsidR="00984D3B">
        <w:br/>
      </w:r>
      <w:r w:rsidR="00B93622">
        <w:t xml:space="preserve">Een heel </w:t>
      </w:r>
      <w:r w:rsidR="00CC6B5C">
        <w:t>uitgebreid verhaal over CS6</w:t>
      </w:r>
      <w:r w:rsidR="00B93622">
        <w:t xml:space="preserve"> is te vinden via de volgende link</w:t>
      </w:r>
      <w:r w:rsidR="006238E1">
        <w:t>. Het voorval met Blonk wordt ook genoemd, zoek op “blonk”</w:t>
      </w:r>
      <w:r w:rsidR="00CC6B5C">
        <w:br/>
      </w:r>
      <w:hyperlink r:id="rId23" w:history="1">
        <w:r w:rsidR="00984D3B" w:rsidRPr="00267351">
          <w:rPr>
            <w:rStyle w:val="Hyperlink"/>
          </w:rPr>
          <w:t>https://nieuwesuikerhofje.nl/bram-kuiper</w:t>
        </w:r>
      </w:hyperlink>
      <w:r w:rsidR="00F00F7B">
        <w:rPr>
          <w:rStyle w:val="Hyperlink"/>
        </w:rPr>
        <w:br/>
      </w:r>
      <w:r w:rsidR="00F00F7B">
        <w:rPr>
          <w:rStyle w:val="Hyperlink"/>
        </w:rPr>
        <w:br/>
      </w:r>
      <w:r w:rsidR="00984D3B" w:rsidRPr="00984D3B">
        <w:rPr>
          <w:i/>
        </w:rPr>
        <w:t xml:space="preserve">Verder lopen richting grote weg (Transformatorweg), voor </w:t>
      </w:r>
      <w:bookmarkStart w:id="0" w:name="_GoBack"/>
      <w:bookmarkEnd w:id="0"/>
      <w:r w:rsidR="00984D3B" w:rsidRPr="00984D3B">
        <w:rPr>
          <w:i/>
        </w:rPr>
        <w:t xml:space="preserve">die weg rechtsaf en onder spoorviaduct door. Na viaduct grote weg oversteken, langs </w:t>
      </w:r>
      <w:proofErr w:type="spellStart"/>
      <w:r w:rsidR="00984D3B" w:rsidRPr="00984D3B">
        <w:rPr>
          <w:i/>
        </w:rPr>
        <w:t>Westcord</w:t>
      </w:r>
      <w:proofErr w:type="spellEnd"/>
      <w:r w:rsidR="00984D3B" w:rsidRPr="00984D3B">
        <w:rPr>
          <w:i/>
        </w:rPr>
        <w:t xml:space="preserve"> Art Hotel en verder langs </w:t>
      </w:r>
      <w:proofErr w:type="spellStart"/>
      <w:r w:rsidR="00984D3B" w:rsidRPr="00984D3B">
        <w:rPr>
          <w:i/>
        </w:rPr>
        <w:t>Spaarndammerdijk</w:t>
      </w:r>
      <w:proofErr w:type="spellEnd"/>
      <w:r w:rsidR="00984D3B" w:rsidRPr="00984D3B">
        <w:rPr>
          <w:i/>
        </w:rPr>
        <w:t xml:space="preserve"> (</w:t>
      </w:r>
      <w:r w:rsidR="00710C57">
        <w:rPr>
          <w:i/>
        </w:rPr>
        <w:t xml:space="preserve">waar </w:t>
      </w:r>
      <w:r w:rsidR="00984D3B" w:rsidRPr="00984D3B">
        <w:rPr>
          <w:i/>
        </w:rPr>
        <w:t>huizen</w:t>
      </w:r>
      <w:r w:rsidR="00710C57">
        <w:rPr>
          <w:i/>
        </w:rPr>
        <w:t xml:space="preserve"> staan</w:t>
      </w:r>
      <w:r w:rsidR="00984D3B" w:rsidRPr="00984D3B">
        <w:rPr>
          <w:i/>
        </w:rPr>
        <w:t>)</w:t>
      </w:r>
      <w:r w:rsidR="00BF1707">
        <w:rPr>
          <w:i/>
        </w:rPr>
        <w:br/>
      </w:r>
      <w:r w:rsidR="00BF1707">
        <w:rPr>
          <w:i/>
        </w:rPr>
        <w:br/>
      </w:r>
      <w:r w:rsidR="00BF1707">
        <w:rPr>
          <w:noProof/>
          <w:lang w:eastAsia="nl-NL"/>
        </w:rPr>
        <w:drawing>
          <wp:inline distT="0" distB="0" distL="0" distR="0" wp14:anchorId="29DE842B" wp14:editId="58812948">
            <wp:extent cx="5521271" cy="3257550"/>
            <wp:effectExtent l="0" t="0" r="381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kker-tw8.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79472" cy="3291889"/>
                    </a:xfrm>
                    <a:prstGeom prst="rect">
                      <a:avLst/>
                    </a:prstGeom>
                  </pic:spPr>
                </pic:pic>
              </a:graphicData>
            </a:graphic>
          </wp:inline>
        </w:drawing>
      </w:r>
      <w:r w:rsidR="00984D3B" w:rsidRPr="00984D3B">
        <w:rPr>
          <w:i/>
        </w:rPr>
        <w:br/>
      </w:r>
    </w:p>
    <w:p w:rsidR="00710C57" w:rsidRDefault="00E247C5" w:rsidP="00547817">
      <w:pPr>
        <w:pStyle w:val="Lijstalinea"/>
        <w:numPr>
          <w:ilvl w:val="0"/>
          <w:numId w:val="1"/>
        </w:numPr>
      </w:pPr>
      <w:r>
        <w:t>Minervahaven</w:t>
      </w:r>
      <w:r>
        <w:br/>
      </w:r>
      <w:r w:rsidR="00EE6E1F" w:rsidRPr="00EE6E1F">
        <w:t>Vroege ochtend 6 mei 1941 stalen j</w:t>
      </w:r>
      <w:r w:rsidR="00710C57">
        <w:t>onk</w:t>
      </w:r>
      <w:r w:rsidR="00EE6E1F" w:rsidRPr="00EE6E1F">
        <w:t>h</w:t>
      </w:r>
      <w:r w:rsidR="00710C57">
        <w:t>ee</w:t>
      </w:r>
      <w:r w:rsidR="00EE6E1F" w:rsidRPr="00EE6E1F">
        <w:t xml:space="preserve">r </w:t>
      </w:r>
      <w:proofErr w:type="spellStart"/>
      <w:r w:rsidR="00EE6E1F" w:rsidRPr="00EE6E1F">
        <w:t>Beelaerts</w:t>
      </w:r>
      <w:proofErr w:type="spellEnd"/>
      <w:r w:rsidR="00EE6E1F" w:rsidRPr="00EE6E1F">
        <w:t xml:space="preserve"> van Blokland, piloot Govert Steen, vliegtuigmonteur </w:t>
      </w:r>
      <w:proofErr w:type="spellStart"/>
      <w:r w:rsidR="00EE6E1F" w:rsidRPr="00EE6E1F">
        <w:t>Wijbert</w:t>
      </w:r>
      <w:proofErr w:type="spellEnd"/>
      <w:r w:rsidR="00EE6E1F" w:rsidRPr="00EE6E1F">
        <w:t xml:space="preserve"> Lindeman en verzetsman Wim Boom</w:t>
      </w:r>
      <w:r w:rsidR="006A12B4">
        <w:t>sm</w:t>
      </w:r>
      <w:r w:rsidR="00EE6E1F" w:rsidRPr="00EE6E1F">
        <w:t xml:space="preserve">a hier een Duits watervliegtuig (Fokker T8) en vlogen ermee naar Engeland. Daar beschoten, maar verder met rust gelaten omdat ze met </w:t>
      </w:r>
      <w:r w:rsidR="00B93622">
        <w:t xml:space="preserve">een Nederlandse </w:t>
      </w:r>
      <w:r w:rsidR="00EE6E1F" w:rsidRPr="00EE6E1F">
        <w:t xml:space="preserve">vlag zwaaiden. </w:t>
      </w:r>
      <w:r w:rsidR="00B93622">
        <w:t>De p</w:t>
      </w:r>
      <w:r w:rsidR="00EE6E1F" w:rsidRPr="00EE6E1F">
        <w:t xml:space="preserve">iloot had nog nooit een watervliegtuig bestuurd. </w:t>
      </w:r>
      <w:r w:rsidR="00B93622">
        <w:t>Ze h</w:t>
      </w:r>
      <w:r w:rsidR="00EE6E1F" w:rsidRPr="00EE6E1F">
        <w:t xml:space="preserve">adden </w:t>
      </w:r>
      <w:r w:rsidR="00B93622">
        <w:t xml:space="preserve">een </w:t>
      </w:r>
      <w:r w:rsidR="00EE6E1F" w:rsidRPr="00EE6E1F">
        <w:t xml:space="preserve">vliegtuig van Schiphol willen stelen, maar </w:t>
      </w:r>
      <w:r w:rsidR="00B93622">
        <w:t xml:space="preserve">een </w:t>
      </w:r>
      <w:r w:rsidR="00EE6E1F" w:rsidRPr="00EE6E1F">
        <w:t xml:space="preserve">paar dagen eerder was dit toestel verdwenen. Steen werd </w:t>
      </w:r>
      <w:proofErr w:type="spellStart"/>
      <w:r w:rsidR="00EE6E1F" w:rsidRPr="00EE6E1F">
        <w:t>Spitfire</w:t>
      </w:r>
      <w:proofErr w:type="spellEnd"/>
      <w:r w:rsidR="00EE6E1F" w:rsidRPr="00EE6E1F">
        <w:t xml:space="preserve">-vlieger bij de RAF en werd in 1942 bij Le Havre door </w:t>
      </w:r>
      <w:r w:rsidR="00B93622">
        <w:t xml:space="preserve">een </w:t>
      </w:r>
      <w:r w:rsidR="00EE6E1F" w:rsidRPr="00EE6E1F">
        <w:t xml:space="preserve">Duitse jager neergeschoten, </w:t>
      </w:r>
      <w:r w:rsidR="008A3EEE">
        <w:t xml:space="preserve">zijn </w:t>
      </w:r>
      <w:r w:rsidR="00EE6E1F" w:rsidRPr="00EE6E1F">
        <w:t xml:space="preserve">lichaam </w:t>
      </w:r>
      <w:r w:rsidR="008A3EEE">
        <w:t xml:space="preserve">is </w:t>
      </w:r>
      <w:r w:rsidR="00EE6E1F" w:rsidRPr="00EE6E1F">
        <w:t>nooit gevonden. Boo</w:t>
      </w:r>
      <w:r w:rsidR="008A3EEE">
        <w:t>m</w:t>
      </w:r>
      <w:r w:rsidR="00EE6E1F" w:rsidRPr="00EE6E1F">
        <w:t xml:space="preserve">sma ging in dienst bij </w:t>
      </w:r>
      <w:r w:rsidR="00B93622">
        <w:t xml:space="preserve">het </w:t>
      </w:r>
      <w:r w:rsidR="00EE6E1F" w:rsidRPr="00EE6E1F">
        <w:t xml:space="preserve">320 Dutch Squad </w:t>
      </w:r>
      <w:r w:rsidR="00B93622">
        <w:t xml:space="preserve">van de </w:t>
      </w:r>
      <w:r w:rsidR="00EE6E1F" w:rsidRPr="00EE6E1F">
        <w:t xml:space="preserve">RAF en </w:t>
      </w:r>
      <w:proofErr w:type="spellStart"/>
      <w:r w:rsidR="00EE6E1F" w:rsidRPr="00EE6E1F">
        <w:t>Beelaerts</w:t>
      </w:r>
      <w:proofErr w:type="spellEnd"/>
      <w:r w:rsidR="00EE6E1F" w:rsidRPr="00EE6E1F">
        <w:t xml:space="preserve"> werd comm</w:t>
      </w:r>
      <w:r w:rsidR="006A12B4">
        <w:t>a</w:t>
      </w:r>
      <w:r w:rsidR="00EE6E1F" w:rsidRPr="00EE6E1F">
        <w:t>ndant van de Prinses Irenebrigade, Lindeman nam daar ook dienst.</w:t>
      </w:r>
      <w:r w:rsidR="006A12B4">
        <w:br/>
      </w:r>
      <w:hyperlink r:id="rId25" w:history="1">
        <w:r w:rsidR="00984D3B" w:rsidRPr="00267351">
          <w:rPr>
            <w:rStyle w:val="Hyperlink"/>
          </w:rPr>
          <w:t>https://www.tracesofwar.nl/articles/171/Fokker-TVIIIw-T-8w.htm</w:t>
        </w:r>
      </w:hyperlink>
      <w:r w:rsidR="00F00F7B">
        <w:rPr>
          <w:rStyle w:val="Hyperlink"/>
        </w:rPr>
        <w:br/>
      </w:r>
      <w:r w:rsidR="00F00F7B">
        <w:rPr>
          <w:rStyle w:val="Hyperlink"/>
        </w:rPr>
        <w:br/>
      </w:r>
      <w:r w:rsidR="00984D3B" w:rsidRPr="00710C57">
        <w:rPr>
          <w:i/>
        </w:rPr>
        <w:t xml:space="preserve">Tweede straat rechtsaf (Oostzaanstraat), weer rechtsaf </w:t>
      </w:r>
      <w:proofErr w:type="spellStart"/>
      <w:r w:rsidR="00984D3B" w:rsidRPr="00710C57">
        <w:rPr>
          <w:i/>
        </w:rPr>
        <w:t>Zaanhof</w:t>
      </w:r>
      <w:proofErr w:type="spellEnd"/>
      <w:r w:rsidR="004E0ADE" w:rsidRPr="00710C57">
        <w:rPr>
          <w:i/>
        </w:rPr>
        <w:t xml:space="preserve"> (op de kaart aangegeven met Z)</w:t>
      </w:r>
      <w:r w:rsidR="00984D3B" w:rsidRPr="00710C57">
        <w:rPr>
          <w:i/>
        </w:rPr>
        <w:t>.</w:t>
      </w:r>
      <w:r w:rsidR="00984D3B">
        <w:t xml:space="preserve"> </w:t>
      </w:r>
      <w:r w:rsidR="00710C57">
        <w:br/>
      </w:r>
    </w:p>
    <w:p w:rsidR="00984D3B" w:rsidRDefault="00984D3B" w:rsidP="00547817">
      <w:pPr>
        <w:pStyle w:val="Lijstalinea"/>
        <w:numPr>
          <w:ilvl w:val="0"/>
          <w:numId w:val="1"/>
        </w:numPr>
      </w:pPr>
      <w:r>
        <w:t xml:space="preserve">Hier hebben we </w:t>
      </w:r>
      <w:r w:rsidR="00710C57">
        <w:t xml:space="preserve">ons </w:t>
      </w:r>
      <w:r>
        <w:t xml:space="preserve">aangesloten bij de herdenking van </w:t>
      </w:r>
      <w:r w:rsidR="004E0ADE">
        <w:t>het 4 en 5 mei comité Westerpark</w:t>
      </w:r>
      <w:r w:rsidR="004E0ADE">
        <w:br/>
      </w:r>
      <w:hyperlink r:id="rId26" w:history="1">
        <w:r w:rsidR="004E0ADE" w:rsidRPr="00267351">
          <w:rPr>
            <w:rStyle w:val="Hyperlink"/>
          </w:rPr>
          <w:t>https://4en5meiamsterdam.nl/agenda/4-mei-herdenking-zaanhof</w:t>
        </w:r>
      </w:hyperlink>
      <w:r w:rsidR="004E0ADE">
        <w:br/>
      </w:r>
    </w:p>
    <w:sectPr w:rsidR="00984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5ABD"/>
    <w:multiLevelType w:val="hybridMultilevel"/>
    <w:tmpl w:val="0D5CF0A6"/>
    <w:lvl w:ilvl="0" w:tplc="C4A0E0F6">
      <w:start w:val="1"/>
      <w:numFmt w:val="decimal"/>
      <w:lvlText w:val="%1"/>
      <w:lvlJc w:val="left"/>
      <w:pPr>
        <w:ind w:left="360" w:hanging="360"/>
      </w:pPr>
      <w:rPr>
        <w:rFonts w:asciiTheme="minorHAnsi" w:eastAsiaTheme="minorHAnsi" w:hAnsiTheme="minorHAnsi" w:cstheme="minorBid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11"/>
    <w:rsid w:val="00006AF8"/>
    <w:rsid w:val="00080F39"/>
    <w:rsid w:val="000B539E"/>
    <w:rsid w:val="001C5934"/>
    <w:rsid w:val="00292FF4"/>
    <w:rsid w:val="002C14AB"/>
    <w:rsid w:val="002E52F1"/>
    <w:rsid w:val="00367301"/>
    <w:rsid w:val="003857AA"/>
    <w:rsid w:val="003A44D3"/>
    <w:rsid w:val="003E132A"/>
    <w:rsid w:val="00443CCA"/>
    <w:rsid w:val="004E0ADE"/>
    <w:rsid w:val="006238E1"/>
    <w:rsid w:val="0062669C"/>
    <w:rsid w:val="006A12B4"/>
    <w:rsid w:val="006D7405"/>
    <w:rsid w:val="006F7B26"/>
    <w:rsid w:val="00710C57"/>
    <w:rsid w:val="008A3EEE"/>
    <w:rsid w:val="00932E87"/>
    <w:rsid w:val="00984D3B"/>
    <w:rsid w:val="00995C47"/>
    <w:rsid w:val="00A8074E"/>
    <w:rsid w:val="00B915A0"/>
    <w:rsid w:val="00B93622"/>
    <w:rsid w:val="00BF1707"/>
    <w:rsid w:val="00C577A3"/>
    <w:rsid w:val="00C63410"/>
    <w:rsid w:val="00C76DF1"/>
    <w:rsid w:val="00CC6B5C"/>
    <w:rsid w:val="00CD4183"/>
    <w:rsid w:val="00D713D8"/>
    <w:rsid w:val="00D75411"/>
    <w:rsid w:val="00E247C5"/>
    <w:rsid w:val="00E4100D"/>
    <w:rsid w:val="00E85413"/>
    <w:rsid w:val="00EE6E1F"/>
    <w:rsid w:val="00F00F7B"/>
    <w:rsid w:val="00F04DE2"/>
    <w:rsid w:val="00F646B9"/>
    <w:rsid w:val="00FA5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02C7"/>
  <w15:chartTrackingRefBased/>
  <w15:docId w15:val="{C8D8A84D-4FFB-48FD-8161-12F6CDBB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5411"/>
    <w:pPr>
      <w:ind w:left="720"/>
      <w:contextualSpacing/>
    </w:pPr>
  </w:style>
  <w:style w:type="character" w:styleId="Hyperlink">
    <w:name w:val="Hyperlink"/>
    <w:basedOn w:val="Standaardalinea-lettertype"/>
    <w:uiPriority w:val="99"/>
    <w:unhideWhenUsed/>
    <w:rsid w:val="00E85413"/>
    <w:rPr>
      <w:color w:val="0563C1" w:themeColor="hyperlink"/>
      <w:u w:val="single"/>
    </w:rPr>
  </w:style>
  <w:style w:type="character" w:customStyle="1" w:styleId="x193iq5w">
    <w:name w:val="x193iq5w"/>
    <w:basedOn w:val="Standaardalinea-lettertype"/>
    <w:rsid w:val="002C14AB"/>
  </w:style>
  <w:style w:type="character" w:styleId="GevolgdeHyperlink">
    <w:name w:val="FollowedHyperlink"/>
    <w:basedOn w:val="Standaardalinea-lettertype"/>
    <w:uiPriority w:val="99"/>
    <w:semiHidden/>
    <w:unhideWhenUsed/>
    <w:rsid w:val="00367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njestrijders.nl/bio/beguin-achille-camille-theodoor" TargetMode="External"/><Relationship Id="rId13" Type="http://schemas.openxmlformats.org/officeDocument/2006/relationships/hyperlink" Target="https://geheugenvanwest.amsterdam/page/20323/blokkies-jatten-bij-de-westergasfabriek" TargetMode="External"/><Relationship Id="rId18" Type="http://schemas.openxmlformats.org/officeDocument/2006/relationships/image" Target="media/image4.jpg"/><Relationship Id="rId26" Type="http://schemas.openxmlformats.org/officeDocument/2006/relationships/hyperlink" Target="https://4en5meiamsterdam.nl/agenda/4-mei-herdenking-zaanhof" TargetMode="Externa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image" Target="media/image2.jpeg"/><Relationship Id="rId12" Type="http://schemas.openxmlformats.org/officeDocument/2006/relationships/hyperlink" Target="https://beeldbankwo2.nl/nl/beelden/detail/4e54ef64-025a-11e7-904b-d89d6717b464" TargetMode="External"/><Relationship Id="rId17" Type="http://schemas.openxmlformats.org/officeDocument/2006/relationships/hyperlink" Target="https://nl.wikipedia.org/wiki/Sportterrein_aan_de_Spaarndammerdijk" TargetMode="External"/><Relationship Id="rId25" Type="http://schemas.openxmlformats.org/officeDocument/2006/relationships/hyperlink" Target="https://www.tracesofwar.nl/articles/171/Fokker-TVIIIw-T-8w.htm" TargetMode="External"/><Relationship Id="rId2" Type="http://schemas.openxmlformats.org/officeDocument/2006/relationships/styles" Target="styles.xml"/><Relationship Id="rId16" Type="http://schemas.openxmlformats.org/officeDocument/2006/relationships/hyperlink" Target="https://geheugenvanwest.amsterdam/page/22920/die-mooie-oude-spaarndammerdijk-deel-3" TargetMode="External"/><Relationship Id="rId20" Type="http://schemas.openxmlformats.org/officeDocument/2006/relationships/hyperlink" Target="https://standbeelden.vanderkrogt.net/object.php?record=NH44ch"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openjoodsehuizen.nl/nl/page/1756/11-cliffordstraat-38-cliffordstudio" TargetMode="External"/><Relationship Id="rId24" Type="http://schemas.openxmlformats.org/officeDocument/2006/relationships/image" Target="media/image6.jpeg"/><Relationship Id="rId5" Type="http://schemas.openxmlformats.org/officeDocument/2006/relationships/hyperlink" Target="https://www.atlascontact.nl/boek/atlas-van-een-bezette-stad/" TargetMode="External"/><Relationship Id="rId15" Type="http://schemas.openxmlformats.org/officeDocument/2006/relationships/image" Target="media/image3.jpg"/><Relationship Id="rId23" Type="http://schemas.openxmlformats.org/officeDocument/2006/relationships/hyperlink" Target="https://nieuwesuikerhofje.nl/bram-kuiper" TargetMode="External"/><Relationship Id="rId28" Type="http://schemas.openxmlformats.org/officeDocument/2006/relationships/theme" Target="theme/theme1.xml"/><Relationship Id="rId10" Type="http://schemas.openxmlformats.org/officeDocument/2006/relationships/hyperlink" Target="https://www.joodsamsterdam.nl/cliffordstraat-36-kempenaerschool/" TargetMode="External"/><Relationship Id="rId19" Type="http://schemas.openxmlformats.org/officeDocument/2006/relationships/hyperlink" Target="https://nl.wikipedia.org/wiki/Anna_op_%27t_Landt" TargetMode="External"/><Relationship Id="rId4" Type="http://schemas.openxmlformats.org/officeDocument/2006/relationships/webSettings" Target="webSettings.xml"/><Relationship Id="rId9" Type="http://schemas.openxmlformats.org/officeDocument/2006/relationships/hyperlink" Target="https://www.tweedewereldoorlog.nl/kennis/themas/systematische-uitsluiting-terreur-en-genocide/politieke-gevangenen/jehovas-getuigen/" TargetMode="External"/><Relationship Id="rId14" Type="http://schemas.openxmlformats.org/officeDocument/2006/relationships/hyperlink" Target="http://www.amsterdamhistorie.nl/kaarten/kaarten.html?imagenaam=amsterdam1940" TargetMode="External"/><Relationship Id="rId22" Type="http://schemas.openxmlformats.org/officeDocument/2006/relationships/hyperlink" Target="https://www.vanoorschot.nl/tirade_blog/pietje-poppesnor"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6</Pages>
  <Words>1501</Words>
  <Characters>8261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Kerkhoven</dc:creator>
  <cp:keywords/>
  <dc:description/>
  <cp:lastModifiedBy>Willem Kerkhoven</cp:lastModifiedBy>
  <cp:revision>18</cp:revision>
  <dcterms:created xsi:type="dcterms:W3CDTF">2024-05-02T09:10:00Z</dcterms:created>
  <dcterms:modified xsi:type="dcterms:W3CDTF">2024-05-16T08:42:00Z</dcterms:modified>
</cp:coreProperties>
</file>